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3258" w:rsidRDefault="00ED3258">
      <w:pPr>
        <w:spacing w:after="0" w:line="240" w:lineRule="auto"/>
        <w:ind w:left="-284" w:firstLine="992"/>
        <w:jc w:val="both"/>
        <w:rPr>
          <w:rFonts w:ascii="Times New Roman" w:hAnsi="Times New Roman" w:cs="Times New Roman"/>
          <w:sz w:val="36"/>
          <w:szCs w:val="36"/>
        </w:rPr>
      </w:pPr>
    </w:p>
    <w:p w:rsidR="00ED3258" w:rsidRDefault="004555C6">
      <w:pPr>
        <w:pStyle w:val="3"/>
        <w:jc w:val="center"/>
        <w:rPr>
          <w:rFonts w:ascii="Nimbus Roman" w:hAnsi="Nimbus Roman"/>
        </w:rPr>
      </w:pPr>
      <w:r>
        <w:rPr>
          <w:rFonts w:ascii="Nimbus Roman" w:hAnsi="Nimbus Roman" w:cs="Times New Roman"/>
          <w:color w:val="444444"/>
          <w:highlight w:val="white"/>
        </w:rPr>
        <w:t>Фестиваль #</w:t>
      </w:r>
      <w:proofErr w:type="spellStart"/>
      <w:r>
        <w:rPr>
          <w:rFonts w:ascii="Nimbus Roman" w:hAnsi="Nimbus Roman" w:cs="Times New Roman"/>
          <w:color w:val="444444"/>
          <w:highlight w:val="white"/>
        </w:rPr>
        <w:t>ЛюдиКакЛюди</w:t>
      </w:r>
      <w:proofErr w:type="spellEnd"/>
    </w:p>
    <w:p w:rsidR="00ED3258" w:rsidRDefault="004555C6">
      <w:pPr>
        <w:pStyle w:val="3"/>
        <w:jc w:val="both"/>
        <w:rPr>
          <w:rFonts w:cs="Times New Roman"/>
          <w:b w:val="0"/>
          <w:color w:val="444444"/>
          <w:highlight w:val="white"/>
        </w:rPr>
      </w:pPr>
      <w:r>
        <w:rPr>
          <w:rFonts w:ascii="Nimbus Roman" w:hAnsi="Nimbus Roman" w:cs="Times New Roman"/>
          <w:b w:val="0"/>
          <w:color w:val="444444"/>
          <w:highlight w:val="white"/>
        </w:rPr>
        <w:tab/>
      </w:r>
      <w:r>
        <w:rPr>
          <w:rFonts w:ascii="Nimbus Roman" w:hAnsi="Nimbus Roman" w:cs="Times New Roman"/>
          <w:b w:val="0"/>
          <w:color w:val="444444"/>
          <w:highlight w:val="white"/>
        </w:rPr>
        <w:t>31 марта 2023 года на базе МБДОУ «Детский сад №38» г. Гусь-Хрустальный прошел региональный инклюзивный фестиваль #</w:t>
      </w:r>
      <w:proofErr w:type="spellStart"/>
      <w:r>
        <w:rPr>
          <w:rFonts w:ascii="Nimbus Roman" w:hAnsi="Nimbus Roman" w:cs="Times New Roman"/>
          <w:b w:val="0"/>
          <w:color w:val="444444"/>
          <w:highlight w:val="white"/>
        </w:rPr>
        <w:t>ЛюдиКакЛюди</w:t>
      </w:r>
      <w:proofErr w:type="spellEnd"/>
      <w:r>
        <w:rPr>
          <w:rFonts w:ascii="Nimbus Roman" w:hAnsi="Nimbus Roman" w:cs="Times New Roman"/>
          <w:b w:val="0"/>
          <w:color w:val="444444"/>
          <w:highlight w:val="white"/>
        </w:rPr>
        <w:t xml:space="preserve">. Фестиваль был организован ГАУ ВО «Центр </w:t>
      </w:r>
      <w:proofErr w:type="spellStart"/>
      <w:r>
        <w:rPr>
          <w:rFonts w:ascii="Nimbus Roman" w:hAnsi="Nimbus Roman" w:cs="Times New Roman"/>
          <w:b w:val="0"/>
          <w:color w:val="444444"/>
          <w:highlight w:val="white"/>
        </w:rPr>
        <w:t>психолого</w:t>
      </w:r>
      <w:proofErr w:type="spellEnd"/>
      <w:r>
        <w:rPr>
          <w:rFonts w:ascii="Nimbus Roman" w:hAnsi="Nimbus Roman" w:cs="Times New Roman"/>
          <w:b w:val="0"/>
          <w:color w:val="444444"/>
          <w:highlight w:val="white"/>
        </w:rPr>
        <w:t xml:space="preserve"> - педагогической, медицинской и социальной помощи» при поддержке Управления обр</w:t>
      </w:r>
      <w:r>
        <w:rPr>
          <w:rFonts w:ascii="Nimbus Roman" w:hAnsi="Nimbus Roman" w:cs="Times New Roman"/>
          <w:b w:val="0"/>
          <w:color w:val="444444"/>
          <w:highlight w:val="white"/>
        </w:rPr>
        <w:t xml:space="preserve">азования муниципального образования город Гусь – Хрустальный. </w:t>
      </w:r>
    </w:p>
    <w:p w:rsidR="00ED3258" w:rsidRDefault="004555C6">
      <w:pPr>
        <w:pStyle w:val="3"/>
        <w:jc w:val="both"/>
        <w:rPr>
          <w:rFonts w:ascii="Nimbus Roman" w:hAnsi="Nimbus Roman" w:cs="Times New Roman"/>
        </w:rPr>
      </w:pPr>
      <w:r>
        <w:rPr>
          <w:rFonts w:ascii="Nimbus Roman" w:hAnsi="Nimbus Roman" w:cs="Times New Roman"/>
          <w:b w:val="0"/>
          <w:color w:val="444444"/>
          <w:highlight w:val="white"/>
        </w:rPr>
        <w:tab/>
        <w:t>В работе фестиваля приняли участие специалисты и педагоги детских садов города. Специалисты центра и педагоги детских садов делились опытом ранней диагностики первичных признаков РАС у детей р</w:t>
      </w:r>
      <w:r>
        <w:rPr>
          <w:rFonts w:ascii="Nimbus Roman" w:hAnsi="Nimbus Roman" w:cs="Times New Roman"/>
          <w:b w:val="0"/>
          <w:color w:val="444444"/>
          <w:highlight w:val="white"/>
        </w:rPr>
        <w:t>аннего возраста, использованием элементов театрализованной деятельности в работе учителя-логопеда, учителя-дефектолога с детьми дошкольного возраста с ОВЗ, реализации индивидуального маршрута ребенка с особенностями развития.</w:t>
      </w:r>
      <w:r>
        <w:rPr>
          <w:rFonts w:ascii="Nimbus Roman" w:hAnsi="Nimbus Roman" w:cs="Times New Roman"/>
        </w:rPr>
        <w:br/>
        <w:t xml:space="preserve"> </w:t>
      </w:r>
      <w:r>
        <w:rPr>
          <w:rFonts w:ascii="Nimbus Roman" w:hAnsi="Nimbus Roman" w:cs="Times New Roman"/>
          <w:b w:val="0"/>
          <w:color w:val="444444"/>
          <w:highlight w:val="white"/>
        </w:rPr>
        <w:t xml:space="preserve">Фестиваль посетили не только </w:t>
      </w:r>
      <w:r>
        <w:rPr>
          <w:rFonts w:ascii="Nimbus Roman" w:hAnsi="Nimbus Roman" w:cs="Times New Roman"/>
          <w:b w:val="0"/>
          <w:color w:val="444444"/>
          <w:highlight w:val="white"/>
        </w:rPr>
        <w:t xml:space="preserve">педагоги, но и родители с детьми с особенностями развития. Для них была организована работа 11 мастер - классов по </w:t>
      </w:r>
      <w:proofErr w:type="spellStart"/>
      <w:r>
        <w:rPr>
          <w:rFonts w:ascii="Nimbus Roman" w:hAnsi="Nimbus Roman" w:cs="Times New Roman"/>
          <w:b w:val="0"/>
          <w:color w:val="444444"/>
          <w:highlight w:val="white"/>
        </w:rPr>
        <w:t>биоэнергопластики</w:t>
      </w:r>
      <w:proofErr w:type="spellEnd"/>
      <w:r>
        <w:rPr>
          <w:rFonts w:ascii="Nimbus Roman" w:hAnsi="Nimbus Roman" w:cs="Times New Roman"/>
          <w:b w:val="0"/>
          <w:color w:val="444444"/>
          <w:highlight w:val="white"/>
        </w:rPr>
        <w:t>, парадоксальной гимнастики, нетрадиционному рисованию, развитию мелкой моторики, координации движений и многое другое. Веду</w:t>
      </w:r>
      <w:r>
        <w:rPr>
          <w:rFonts w:ascii="Nimbus Roman" w:hAnsi="Nimbus Roman" w:cs="Times New Roman"/>
          <w:b w:val="0"/>
          <w:color w:val="444444"/>
          <w:highlight w:val="white"/>
        </w:rPr>
        <w:t>щие мастер-классов старались уделить максимум внимания каждому ребенку и родителю. Дети получили море положительных эмоций. А педагоги и гости фестиваля смогли познакомиться с различными направлениями обучения, воспитания, развития и коррекции детей с особ</w:t>
      </w:r>
      <w:r>
        <w:rPr>
          <w:rFonts w:ascii="Nimbus Roman" w:hAnsi="Nimbus Roman" w:cs="Times New Roman"/>
          <w:b w:val="0"/>
          <w:color w:val="444444"/>
          <w:highlight w:val="white"/>
        </w:rPr>
        <w:t>енностями развития.</w:t>
      </w:r>
      <w:r>
        <w:rPr>
          <w:rFonts w:ascii="Nimbus Roman" w:hAnsi="Nimbus Roman" w:cs="Times New Roman"/>
        </w:rPr>
        <w:br/>
      </w:r>
      <w:r>
        <w:rPr>
          <w:rFonts w:ascii="Nimbus Roman" w:hAnsi="Nimbus Roman" w:cs="Times New Roman"/>
        </w:rPr>
        <w:tab/>
      </w:r>
      <w:r>
        <w:rPr>
          <w:rFonts w:ascii="Nimbus Roman" w:hAnsi="Nimbus Roman" w:cs="Times New Roman"/>
          <w:b w:val="0"/>
          <w:color w:val="444444"/>
          <w:highlight w:val="white"/>
        </w:rPr>
        <w:t>В мероприятиях фестиваля приняли участие более 40 специалистов и педагогов города, а также более 50 детей с особыми образовательными потребностями и их родители. В завершении мероприятия каждый ребенок получил небольшой сладкий подарок</w:t>
      </w:r>
      <w:r>
        <w:rPr>
          <w:rFonts w:ascii="Nimbus Roman" w:hAnsi="Nimbus Roman" w:cs="Times New Roman"/>
          <w:b w:val="0"/>
          <w:color w:val="444444"/>
          <w:highlight w:val="white"/>
        </w:rPr>
        <w:t>.</w:t>
      </w:r>
      <w:r>
        <w:rPr>
          <w:rFonts w:ascii="Nimbus Roman" w:hAnsi="Nimbus Roman" w:cs="Times New Roman"/>
        </w:rPr>
        <w:t xml:space="preserve"> </w:t>
      </w:r>
    </w:p>
    <w:p w:rsidR="00A65AA8" w:rsidRPr="00A65AA8" w:rsidRDefault="00A65AA8" w:rsidP="00A65AA8">
      <w:pPr>
        <w:pStyle w:val="a1"/>
      </w:pPr>
    </w:p>
    <w:p w:rsidR="00ED3258" w:rsidRDefault="00A65AA8" w:rsidP="00A65AA8">
      <w:pPr>
        <w:pStyle w:val="af0"/>
        <w:shd w:val="clear" w:color="auto" w:fill="FFFFFF" w:themeFill="background1"/>
        <w:spacing w:after="0" w:line="240" w:lineRule="auto"/>
        <w:ind w:left="-284" w:firstLine="992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559835" cy="31337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30" cy="313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258" w:rsidRDefault="00ED3258">
      <w:pPr>
        <w:spacing w:after="0" w:line="240" w:lineRule="auto"/>
        <w:ind w:left="-284" w:firstLine="992"/>
        <w:jc w:val="both"/>
        <w:rPr>
          <w:rFonts w:ascii="Times New Roman" w:hAnsi="Times New Roman" w:cs="Times New Roman"/>
          <w:sz w:val="36"/>
          <w:szCs w:val="36"/>
        </w:rPr>
      </w:pPr>
    </w:p>
    <w:p w:rsidR="00ED3258" w:rsidRDefault="00A65AA8" w:rsidP="00A65AA8">
      <w:pPr>
        <w:spacing w:after="0" w:line="240" w:lineRule="auto"/>
        <w:ind w:left="-851" w:firstLine="992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747274" cy="366580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65989" cy="369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</w:t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765265" cy="368562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597" cy="370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AA8" w:rsidRDefault="00A65AA8" w:rsidP="00A65AA8">
      <w:pPr>
        <w:spacing w:after="0" w:line="240" w:lineRule="auto"/>
        <w:ind w:left="-851" w:firstLine="992"/>
        <w:jc w:val="both"/>
        <w:rPr>
          <w:rFonts w:ascii="Times New Roman" w:hAnsi="Times New Roman" w:cs="Times New Roman"/>
          <w:sz w:val="36"/>
          <w:szCs w:val="36"/>
        </w:rPr>
      </w:pPr>
    </w:p>
    <w:p w:rsidR="00A65AA8" w:rsidRDefault="00A65AA8" w:rsidP="00A65AA8">
      <w:pPr>
        <w:spacing w:after="0" w:line="240" w:lineRule="auto"/>
        <w:ind w:left="-851" w:firstLine="992"/>
        <w:jc w:val="both"/>
        <w:rPr>
          <w:rFonts w:ascii="Times New Roman" w:hAnsi="Times New Roman" w:cs="Times New Roman"/>
          <w:sz w:val="36"/>
          <w:szCs w:val="36"/>
        </w:rPr>
      </w:pPr>
    </w:p>
    <w:p w:rsidR="00A65AA8" w:rsidRDefault="00A65AA8" w:rsidP="00A65AA8">
      <w:pPr>
        <w:spacing w:after="0" w:line="240" w:lineRule="auto"/>
        <w:ind w:left="-851" w:firstLine="992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676525" cy="475580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93" cy="480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         </w:t>
      </w: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2837315" cy="47142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38" cy="473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258" w:rsidRDefault="00ED3258">
      <w:pPr>
        <w:spacing w:after="0" w:line="240" w:lineRule="auto"/>
        <w:ind w:left="-284" w:firstLine="992"/>
        <w:jc w:val="both"/>
        <w:rPr>
          <w:rFonts w:ascii="Times New Roman" w:hAnsi="Times New Roman" w:cs="Times New Roman"/>
          <w:sz w:val="36"/>
          <w:szCs w:val="36"/>
        </w:rPr>
      </w:pPr>
    </w:p>
    <w:p w:rsidR="00ED3258" w:rsidRDefault="00ED3258">
      <w:pPr>
        <w:spacing w:after="0" w:line="240" w:lineRule="auto"/>
        <w:ind w:left="-284" w:firstLine="992"/>
        <w:jc w:val="both"/>
        <w:rPr>
          <w:rFonts w:ascii="Times New Roman" w:hAnsi="Times New Roman" w:cs="Times New Roman"/>
          <w:sz w:val="36"/>
          <w:szCs w:val="36"/>
        </w:rPr>
      </w:pPr>
    </w:p>
    <w:p w:rsidR="00ED3258" w:rsidRDefault="00ED3258">
      <w:pPr>
        <w:spacing w:after="0" w:line="240" w:lineRule="auto"/>
        <w:ind w:left="-284" w:firstLine="992"/>
        <w:jc w:val="both"/>
        <w:rPr>
          <w:rFonts w:ascii="Times New Roman" w:hAnsi="Times New Roman" w:cs="Times New Roman"/>
          <w:sz w:val="36"/>
          <w:szCs w:val="36"/>
        </w:rPr>
      </w:pPr>
    </w:p>
    <w:p w:rsidR="00ED3258" w:rsidRDefault="00ED3258" w:rsidP="004555C6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</w:p>
    <w:p w:rsidR="00ED3258" w:rsidRDefault="004555C6">
      <w:pPr>
        <w:spacing w:after="0" w:line="240" w:lineRule="auto"/>
        <w:ind w:left="-284" w:firstLine="992"/>
        <w:jc w:val="both"/>
        <w:rPr>
          <w:rFonts w:ascii="Nimbus Roman" w:hAnsi="Nimbus Roman" w:cs="Times New Roman"/>
          <w:color w:val="2C2D2E"/>
          <w:sz w:val="23"/>
          <w:szCs w:val="36"/>
        </w:rPr>
      </w:pPr>
      <w:r>
        <w:rPr>
          <w:rStyle w:val="a9"/>
          <w:rFonts w:ascii="Nimbus Roman" w:hAnsi="Nimbus Roman" w:cs="Times New Roman"/>
          <w:color w:val="2C2D2E"/>
          <w:sz w:val="23"/>
          <w:szCs w:val="36"/>
          <w:u w:val="none"/>
        </w:rPr>
        <w:t>Ссылки на публикации:</w:t>
      </w:r>
    </w:p>
    <w:p w:rsidR="00ED3258" w:rsidRDefault="004555C6">
      <w:pPr>
        <w:spacing w:after="0" w:line="240" w:lineRule="auto"/>
        <w:ind w:left="-284"/>
        <w:jc w:val="both"/>
        <w:rPr>
          <w:rFonts w:ascii="Nimbus Roman" w:hAnsi="Nimbus Roman" w:cs="Times New Roman"/>
          <w:color w:val="2C2D2E"/>
          <w:sz w:val="23"/>
          <w:szCs w:val="36"/>
        </w:rPr>
      </w:pPr>
      <w:r>
        <w:rPr>
          <w:rStyle w:val="a9"/>
          <w:rFonts w:ascii="Nimbus Roman" w:hAnsi="Nimbus Roman" w:cs="Times New Roman"/>
          <w:color w:val="2C2D2E"/>
          <w:sz w:val="23"/>
          <w:szCs w:val="36"/>
          <w:u w:val="none"/>
        </w:rPr>
        <w:t xml:space="preserve">     </w:t>
      </w:r>
      <w:hyperlink r:id="rId10" w:tgtFrame="_blank">
        <w:r>
          <w:rPr>
            <w:rStyle w:val="a9"/>
            <w:rFonts w:ascii="Nimbus Roman" w:hAnsi="Nimbus Roman" w:cs="Times New Roman"/>
            <w:color w:val="2C2D2E"/>
            <w:sz w:val="23"/>
            <w:szCs w:val="36"/>
            <w:u w:val="none"/>
          </w:rPr>
          <w:t>https://vk.com/public168428873?w=wall-168428873_318</w:t>
        </w:r>
      </w:hyperlink>
    </w:p>
    <w:p w:rsidR="00ED3258" w:rsidRDefault="004555C6">
      <w:pPr>
        <w:spacing w:after="0"/>
      </w:pPr>
      <w:hyperlink r:id="rId11">
        <w:r>
          <w:rPr>
            <w:rStyle w:val="a9"/>
            <w:rFonts w:ascii="Nimbus Roman" w:hAnsi="Nimbus Roman"/>
            <w:color w:val="2C2D2E"/>
            <w:sz w:val="23"/>
          </w:rPr>
          <w:t>https://vk.com/public168428873?w=wall-168428873_315</w:t>
        </w:r>
      </w:hyperlink>
    </w:p>
    <w:p w:rsidR="00ED3258" w:rsidRDefault="004555C6">
      <w:pPr>
        <w:spacing w:after="0"/>
        <w:rPr>
          <w:rFonts w:ascii="Nimbus Roman" w:hAnsi="Nimbus Roman"/>
          <w:color w:val="2C2D2E"/>
          <w:sz w:val="23"/>
          <w:u w:val="single"/>
        </w:rPr>
      </w:pPr>
      <w:hyperlink>
        <w:r>
          <w:rPr>
            <w:rStyle w:val="a9"/>
            <w:rFonts w:ascii="Nimbus Roman" w:hAnsi="Nimbus Roman"/>
            <w:color w:val="2C2D2E"/>
            <w:sz w:val="23"/>
          </w:rPr>
          <w:t>https://vk.com/public168428873?w=wall-168428873_310</w:t>
        </w:r>
      </w:hyperlink>
    </w:p>
    <w:p w:rsidR="00ED3258" w:rsidRDefault="004555C6">
      <w:pPr>
        <w:spacing w:after="0"/>
        <w:rPr>
          <w:rFonts w:ascii="Nimbus Roman" w:hAnsi="Nimbus Roman"/>
          <w:color w:val="2C2D2E"/>
          <w:sz w:val="23"/>
          <w:u w:val="single"/>
        </w:rPr>
      </w:pPr>
      <w:hyperlink r:id="rId12">
        <w:r>
          <w:rPr>
            <w:rStyle w:val="a9"/>
            <w:rFonts w:ascii="Nimbus Roman" w:hAnsi="Nimbus Roman"/>
            <w:color w:val="2C2D2E"/>
            <w:sz w:val="23"/>
          </w:rPr>
          <w:t>https://gus-info.ru/news/20884-regionalnyi-inklyuzivnyi-festival-lyudikaklyudi</w:t>
        </w:r>
      </w:hyperlink>
      <w:hyperlink>
        <w:r>
          <w:rPr>
            <w:rStyle w:val="a9"/>
            <w:rFonts w:ascii="Nimbus Roman" w:hAnsi="Nimbus Roman"/>
            <w:color w:val="2C2D2E"/>
            <w:sz w:val="23"/>
          </w:rPr>
          <w:t xml:space="preserve"> </w:t>
        </w:r>
      </w:hyperlink>
    </w:p>
    <w:p w:rsidR="00ED3258" w:rsidRDefault="004555C6">
      <w:pPr>
        <w:spacing w:after="0"/>
        <w:rPr>
          <w:rFonts w:ascii="Nimbus Roman" w:hAnsi="Nimbus Roman"/>
          <w:color w:val="2C2D2E"/>
          <w:sz w:val="23"/>
          <w:u w:val="single"/>
        </w:rPr>
      </w:pPr>
      <w:r>
        <w:rPr>
          <w:rStyle w:val="a9"/>
          <w:rFonts w:ascii="Nimbus Roman" w:hAnsi="Nimbus Roman"/>
          <w:noProof/>
          <w:color w:val="2C2D2E"/>
          <w:sz w:val="23"/>
        </w:rPr>
        <w:drawing>
          <wp:anchor distT="8890" distB="8890" distL="3175" distR="3810" simplePos="0" relativeHeight="3" behindDoc="0" locked="0" layoutInCell="0" allowOverlap="1">
            <wp:simplePos x="0" y="0"/>
            <wp:positionH relativeFrom="column">
              <wp:posOffset>805815</wp:posOffset>
            </wp:positionH>
            <wp:positionV relativeFrom="paragraph">
              <wp:posOffset>-419100</wp:posOffset>
            </wp:positionV>
            <wp:extent cx="1712595" cy="3596640"/>
            <wp:effectExtent l="945515" t="0" r="946150" b="0"/>
            <wp:wrapNone/>
            <wp:docPr id="1" name="Изображение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1"/>
                    <pic:cNvPicPr/>
                  </pic:nvPicPr>
                  <pic:blipFill>
                    <a:blip r:embed="rId13"/>
                    <a:stretch/>
                  </pic:blipFill>
                  <pic:spPr>
                    <a:xfrm rot="5384400">
                      <a:off x="0" y="0"/>
                      <a:ext cx="1712520" cy="359676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a9"/>
          <w:rFonts w:ascii="Nimbus Roman" w:hAnsi="Nimbus Roman"/>
          <w:noProof/>
          <w:color w:val="2C2D2E"/>
          <w:sz w:val="23"/>
        </w:rPr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posOffset>4071620</wp:posOffset>
            </wp:positionH>
            <wp:positionV relativeFrom="paragraph">
              <wp:posOffset>544195</wp:posOffset>
            </wp:positionV>
            <wp:extent cx="2077085" cy="2769235"/>
            <wp:effectExtent l="0" t="0" r="0" b="0"/>
            <wp:wrapSquare wrapText="largest"/>
            <wp:docPr id="2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a9"/>
          <w:rFonts w:ascii="Nimbus Roman" w:hAnsi="Nimbus Roman"/>
          <w:color w:val="2C2D2E"/>
          <w:sz w:val="23"/>
        </w:rPr>
        <w:t>https://gus-info.ru/anons/1916-regionalnyi-inklyuzivnyi-festival-lyudikaklyudi</w:t>
      </w:r>
    </w:p>
    <w:sectPr w:rsidR="00ED3258">
      <w:pgSz w:w="11906" w:h="16838"/>
      <w:pgMar w:top="284" w:right="850" w:bottom="426" w:left="1134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 Sans">
    <w:altName w:val="Segoe UI"/>
    <w:charset w:val="01"/>
    <w:family w:val="roman"/>
    <w:pitch w:val="variable"/>
  </w:font>
  <w:font w:name="WenQuanYi Micro Hei">
    <w:panose1 w:val="00000000000000000000"/>
    <w:charset w:val="00"/>
    <w:family w:val="roman"/>
    <w:notTrueType/>
    <w:pitch w:val="default"/>
  </w:font>
  <w:font w:name="Lohit Devanagari">
    <w:altName w:val="Cambria"/>
    <w:panose1 w:val="00000000000000000000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imbus Roman">
    <w:altName w:val="Cambria"/>
    <w:charset w:val="01"/>
    <w:family w:val="roman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6F1BDA"/>
    <w:multiLevelType w:val="multilevel"/>
    <w:tmpl w:val="762290C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65B64A6C"/>
    <w:multiLevelType w:val="multilevel"/>
    <w:tmpl w:val="9EBE5FF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D3258"/>
    <w:rsid w:val="004555C6"/>
    <w:rsid w:val="00A65AA8"/>
    <w:rsid w:val="00ED3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1874CF"/>
  <w15:docId w15:val="{66339700-83BC-4910-B314-31F0C3A9E9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175D"/>
    <w:pPr>
      <w:spacing w:after="160" w:line="259" w:lineRule="auto"/>
    </w:pPr>
  </w:style>
  <w:style w:type="paragraph" w:styleId="3">
    <w:name w:val="heading 3"/>
    <w:basedOn w:val="a0"/>
    <w:next w:val="a1"/>
    <w:qFormat/>
    <w:pPr>
      <w:numPr>
        <w:ilvl w:val="2"/>
        <w:numId w:val="2"/>
      </w:numPr>
      <w:spacing w:before="140"/>
      <w:outlineLvl w:val="2"/>
    </w:pPr>
    <w:rPr>
      <w:b/>
      <w:bCs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a5">
    <w:name w:val="Текст сноски Знак"/>
    <w:basedOn w:val="a2"/>
    <w:link w:val="a6"/>
    <w:uiPriority w:val="99"/>
    <w:semiHidden/>
    <w:qFormat/>
    <w:rsid w:val="001B2FAF"/>
    <w:rPr>
      <w:sz w:val="20"/>
      <w:szCs w:val="20"/>
    </w:rPr>
  </w:style>
  <w:style w:type="character" w:customStyle="1" w:styleId="a7">
    <w:name w:val="Символ сноски"/>
    <w:uiPriority w:val="99"/>
    <w:semiHidden/>
    <w:unhideWhenUsed/>
    <w:qFormat/>
    <w:rsid w:val="001B2FAF"/>
    <w:rPr>
      <w:vertAlign w:val="superscript"/>
    </w:rPr>
  </w:style>
  <w:style w:type="character" w:styleId="a8">
    <w:name w:val="footnote reference"/>
    <w:rPr>
      <w:vertAlign w:val="superscript"/>
    </w:rPr>
  </w:style>
  <w:style w:type="character" w:styleId="a9">
    <w:name w:val="Hyperlink"/>
    <w:basedOn w:val="a2"/>
    <w:uiPriority w:val="99"/>
    <w:unhideWhenUsed/>
    <w:rsid w:val="001B2FAF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2"/>
    <w:uiPriority w:val="99"/>
    <w:semiHidden/>
    <w:unhideWhenUsed/>
    <w:qFormat/>
    <w:rsid w:val="00973467"/>
    <w:rPr>
      <w:color w:val="605E5C"/>
      <w:shd w:val="clear" w:color="auto" w:fill="E1DFDD"/>
    </w:rPr>
  </w:style>
  <w:style w:type="character" w:customStyle="1" w:styleId="aa">
    <w:name w:val="Текст выноски Знак"/>
    <w:basedOn w:val="a2"/>
    <w:link w:val="ab"/>
    <w:uiPriority w:val="99"/>
    <w:semiHidden/>
    <w:qFormat/>
    <w:rsid w:val="00B66177"/>
    <w:rPr>
      <w:rFonts w:ascii="Tahoma" w:hAnsi="Tahoma" w:cs="Tahoma"/>
      <w:sz w:val="16"/>
      <w:szCs w:val="16"/>
    </w:rPr>
  </w:style>
  <w:style w:type="character" w:styleId="ac">
    <w:name w:val="FollowedHyperlink"/>
    <w:rPr>
      <w:color w:val="800000"/>
      <w:u w:val="single"/>
    </w:rPr>
  </w:style>
  <w:style w:type="paragraph" w:styleId="a0">
    <w:name w:val="Title"/>
    <w:basedOn w:val="a"/>
    <w:next w:val="a1"/>
    <w:qFormat/>
    <w:pPr>
      <w:keepNext/>
      <w:spacing w:before="240" w:after="120"/>
    </w:pPr>
    <w:rPr>
      <w:rFonts w:ascii="Open Sans" w:eastAsia="WenQuanYi Micro Hei" w:hAnsi="Open Sans" w:cs="Lohit Devanagari"/>
      <w:sz w:val="28"/>
      <w:szCs w:val="28"/>
    </w:rPr>
  </w:style>
  <w:style w:type="paragraph" w:styleId="a1">
    <w:name w:val="Body Text"/>
    <w:basedOn w:val="a"/>
    <w:pPr>
      <w:spacing w:after="140" w:line="276" w:lineRule="auto"/>
    </w:pPr>
  </w:style>
  <w:style w:type="paragraph" w:styleId="ad">
    <w:name w:val="List"/>
    <w:basedOn w:val="a1"/>
    <w:rPr>
      <w:rFonts w:cs="Lohit Devanagari"/>
    </w:rPr>
  </w:style>
  <w:style w:type="paragraph" w:styleId="ae">
    <w:name w:val="caption"/>
    <w:basedOn w:val="a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f">
    <w:name w:val="index heading"/>
    <w:basedOn w:val="a"/>
    <w:qFormat/>
    <w:pPr>
      <w:suppressLineNumbers/>
    </w:pPr>
    <w:rPr>
      <w:rFonts w:cs="Lohit Devanagari"/>
    </w:rPr>
  </w:style>
  <w:style w:type="paragraph" w:styleId="a6">
    <w:name w:val="footnote text"/>
    <w:basedOn w:val="a"/>
    <w:link w:val="a5"/>
    <w:uiPriority w:val="99"/>
    <w:semiHidden/>
    <w:unhideWhenUsed/>
    <w:rsid w:val="001B2FAF"/>
    <w:pPr>
      <w:spacing w:after="0" w:line="240" w:lineRule="auto"/>
    </w:pPr>
    <w:rPr>
      <w:sz w:val="20"/>
      <w:szCs w:val="20"/>
    </w:rPr>
  </w:style>
  <w:style w:type="paragraph" w:styleId="af0">
    <w:name w:val="List Paragraph"/>
    <w:basedOn w:val="a"/>
    <w:uiPriority w:val="34"/>
    <w:qFormat/>
    <w:rsid w:val="00BE273B"/>
    <w:pPr>
      <w:ind w:left="720"/>
      <w:contextualSpacing/>
    </w:pPr>
  </w:style>
  <w:style w:type="paragraph" w:styleId="ab">
    <w:name w:val="Balloon Text"/>
    <w:basedOn w:val="a"/>
    <w:link w:val="aa"/>
    <w:uiPriority w:val="99"/>
    <w:semiHidden/>
    <w:unhideWhenUsed/>
    <w:qFormat/>
    <w:rsid w:val="00B66177"/>
    <w:pPr>
      <w:spacing w:after="0" w:line="240" w:lineRule="auto"/>
    </w:pPr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hyperlink" Target="https://gus-info.ru/news/20884-regionalnyi-inklyuzivnyi-festival-lyudikaklyudi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vk.com/public168428873?w=wall-168428873_315" TargetMode="External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hyperlink" Target="https://vk.com/public168428873?w=wall-168428873_31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1134</TotalTime>
  <Pages>3</Pages>
  <Words>332</Words>
  <Characters>1897</Characters>
  <Application>Microsoft Office Word</Application>
  <DocSecurity>0</DocSecurity>
  <Lines>15</Lines>
  <Paragraphs>4</Paragraphs>
  <ScaleCrop>false</ScaleCrop>
  <Company/>
  <LinksUpToDate>false</LinksUpToDate>
  <CharactersWithSpaces>2225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CPPISP</cp:lastModifiedBy>
  <cp:revision>53</cp:revision>
  <cp:lastPrinted>2023-03-29T16:58:00Z</cp:lastPrinted>
  <dcterms:created xsi:type="dcterms:W3CDTF">2021-03-18T11:38:00Z</dcterms:created>
  <dcterms:modified xsi:type="dcterms:W3CDTF">2023-04-07T10:49:00Z</dcterms:modified>
  <dc:language>ru-RU</dc:language>
</cp:coreProperties>
</file>