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E4" w:rsidRPr="00851FE4" w:rsidRDefault="00AA4F77" w:rsidP="00A915D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5D0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915D0" w:rsidRPr="00A915D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A915D0">
        <w:rPr>
          <w:rFonts w:ascii="Times New Roman" w:hAnsi="Times New Roman" w:cs="Times New Roman"/>
          <w:sz w:val="28"/>
          <w:szCs w:val="28"/>
        </w:rPr>
        <w:t>педагог-психолог</w:t>
      </w:r>
      <w:r w:rsidR="00A915D0">
        <w:rPr>
          <w:rFonts w:ascii="Times New Roman" w:hAnsi="Times New Roman" w:cs="Times New Roman"/>
          <w:sz w:val="28"/>
          <w:szCs w:val="28"/>
        </w:rPr>
        <w:t xml:space="preserve"> ГБУ ВО ЦППМС</w:t>
      </w:r>
      <w:r w:rsidR="00A915D0" w:rsidRPr="00A915D0">
        <w:rPr>
          <w:rFonts w:ascii="Times New Roman" w:hAnsi="Times New Roman" w:cs="Times New Roman"/>
          <w:sz w:val="28"/>
          <w:szCs w:val="28"/>
        </w:rPr>
        <w:t>, Гусь-Хрустального филиала</w:t>
      </w:r>
      <w:r w:rsidRPr="00A91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5D0">
        <w:rPr>
          <w:rFonts w:ascii="Times New Roman" w:hAnsi="Times New Roman" w:cs="Times New Roman"/>
          <w:sz w:val="28"/>
          <w:szCs w:val="28"/>
        </w:rPr>
        <w:t>Галанцева</w:t>
      </w:r>
      <w:proofErr w:type="spellEnd"/>
      <w:r w:rsidRPr="00A915D0">
        <w:rPr>
          <w:rFonts w:ascii="Times New Roman" w:hAnsi="Times New Roman" w:cs="Times New Roman"/>
          <w:sz w:val="28"/>
          <w:szCs w:val="28"/>
        </w:rPr>
        <w:t xml:space="preserve"> Е.В.</w:t>
      </w:r>
      <w:r w:rsidR="00A915D0" w:rsidRPr="00A915D0">
        <w:rPr>
          <w:rFonts w:ascii="Times New Roman" w:hAnsi="Times New Roman" w:cs="Times New Roman"/>
          <w:sz w:val="28"/>
          <w:szCs w:val="28"/>
        </w:rPr>
        <w:t xml:space="preserve"> приняла участие в родительском собрании в МБОУ «Средняя общеобразовательная школа № 15 с углубленным изучением отдельных предметов» и выступила с </w:t>
      </w:r>
      <w:proofErr w:type="gramStart"/>
      <w:r w:rsidR="00A915D0" w:rsidRPr="00A915D0">
        <w:rPr>
          <w:rFonts w:ascii="Times New Roman" w:hAnsi="Times New Roman" w:cs="Times New Roman"/>
          <w:sz w:val="28"/>
          <w:szCs w:val="28"/>
        </w:rPr>
        <w:t xml:space="preserve">темой  </w:t>
      </w:r>
      <w:r w:rsidR="00A915D0" w:rsidRPr="00851FE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A915D0" w:rsidRPr="00851FE4">
        <w:rPr>
          <w:rFonts w:ascii="Times New Roman" w:hAnsi="Times New Roman" w:cs="Times New Roman"/>
          <w:b/>
          <w:bCs/>
          <w:sz w:val="28"/>
          <w:szCs w:val="28"/>
        </w:rPr>
        <w:t>Повышение учебной мотивации обучающихся, как средство повышения эффективности познавательного процесса»</w:t>
      </w:r>
      <w:r w:rsidR="00851FE4" w:rsidRPr="00851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1FE4" w:rsidRDefault="00851FE4" w:rsidP="00A915D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FE4" w:rsidRDefault="00851FE4" w:rsidP="00851FE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324225" cy="332956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99" cy="33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1FE4" w:rsidRDefault="00851FE4" w:rsidP="00851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D36" w:rsidRPr="00A915D0" w:rsidRDefault="00851FE4" w:rsidP="00851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32E3CF" wp14:editId="515A3392">
            <wp:extent cx="4286250" cy="3207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92" cy="323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D36" w:rsidRPr="00A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5C"/>
    <w:rsid w:val="00160D5F"/>
    <w:rsid w:val="002F1B5C"/>
    <w:rsid w:val="00851FE4"/>
    <w:rsid w:val="00913D36"/>
    <w:rsid w:val="00A915D0"/>
    <w:rsid w:val="00A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4ACC"/>
  <w15:docId w15:val="{108D3189-1BDB-40E2-9A87-3C9B2F9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2022-05-04T13:10:00Z</dcterms:created>
  <dcterms:modified xsi:type="dcterms:W3CDTF">2022-05-04T13:10:00Z</dcterms:modified>
</cp:coreProperties>
</file>